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  <w:b/>
        </w:rPr>
        <w:t>Edukacja dla bezpieczeństwa klasa I</w:t>
      </w:r>
      <w:r w:rsidR="00A671EB">
        <w:rPr>
          <w:rFonts w:ascii="Arial" w:hAnsi="Arial" w:cs="Arial"/>
          <w:b/>
        </w:rPr>
        <w:t>D</w:t>
      </w:r>
      <w:r w:rsidRPr="001E1421">
        <w:rPr>
          <w:rFonts w:ascii="Arial" w:hAnsi="Arial" w:cs="Arial"/>
          <w:b/>
        </w:rPr>
        <w:t xml:space="preserve"> LO – Ewa </w:t>
      </w:r>
      <w:proofErr w:type="spellStart"/>
      <w:r w:rsidRPr="001E1421">
        <w:rPr>
          <w:rFonts w:ascii="Arial" w:hAnsi="Arial" w:cs="Arial"/>
          <w:b/>
        </w:rPr>
        <w:t>Ścisłowska</w:t>
      </w:r>
      <w:proofErr w:type="spellEnd"/>
    </w:p>
    <w:p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C76F60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1E1421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1E1421">
        <w:rPr>
          <w:rFonts w:ascii="Arial" w:hAnsi="Arial" w:cs="Arial"/>
        </w:rPr>
        <w:t>.2020 r.</w:t>
      </w: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 w:rsidP="00EE0D1F">
      <w:pPr>
        <w:ind w:left="360" w:hanging="360"/>
        <w:jc w:val="both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 xml:space="preserve">Temat: </w:t>
      </w:r>
      <w:r w:rsidR="00C76F60">
        <w:rPr>
          <w:rFonts w:ascii="Arial" w:hAnsi="Arial" w:cs="Arial"/>
          <w:b/>
        </w:rPr>
        <w:t>Komunikacja interpersonalna</w:t>
      </w:r>
      <w:r w:rsidR="00EE0D1F">
        <w:rPr>
          <w:rFonts w:ascii="Arial" w:hAnsi="Arial" w:cs="Arial"/>
          <w:b/>
        </w:rPr>
        <w:t xml:space="preserve"> </w:t>
      </w:r>
      <w:r w:rsidR="00F97795">
        <w:rPr>
          <w:rFonts w:ascii="Arial" w:hAnsi="Arial" w:cs="Arial"/>
          <w:b/>
        </w:rPr>
        <w:t>(1 godzina)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5173AB" w:rsidRDefault="00C76F60" w:rsidP="00EE0D1F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Przeczytaj wiadomości z podręcznika str. 173-178. Następnie wykonaj poniższe polecenia. </w:t>
      </w:r>
      <w:r w:rsidRPr="00C76F60">
        <w:rPr>
          <w:rFonts w:ascii="Arial" w:hAnsi="Arial" w:cs="Arial"/>
          <w:u w:val="single"/>
        </w:rPr>
        <w:t>Pracę wyślij na mój adres e-mail do 08.05.2020 r. Praca zostanie oceniona.</w:t>
      </w:r>
    </w:p>
    <w:p w:rsidR="00C76F60" w:rsidRDefault="00C76F60" w:rsidP="00EE0D1F">
      <w:pPr>
        <w:spacing w:line="276" w:lineRule="auto"/>
        <w:jc w:val="both"/>
        <w:outlineLvl w:val="0"/>
        <w:rPr>
          <w:rFonts w:ascii="Arial" w:hAnsi="Arial" w:cs="Arial"/>
        </w:rPr>
      </w:pPr>
    </w:p>
    <w:p w:rsidR="00C76F60" w:rsidRDefault="00C76F60" w:rsidP="00C76F60">
      <w:pPr>
        <w:pStyle w:val="Akapitzlist"/>
        <w:numPr>
          <w:ilvl w:val="0"/>
          <w:numId w:val="4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Wypisz główne zakłócenia w komunikacji w kolejności od najczęściej do </w:t>
      </w:r>
      <w:bookmarkStart w:id="0" w:name="_GoBack"/>
      <w:bookmarkEnd w:id="0"/>
      <w:r>
        <w:rPr>
          <w:rFonts w:ascii="Arial" w:hAnsi="Arial" w:cs="Arial"/>
        </w:rPr>
        <w:t>najrzadziej występujących w twoich rozmowach z dorosłymi.</w:t>
      </w:r>
    </w:p>
    <w:p w:rsidR="00C76F60" w:rsidRDefault="00C76F60" w:rsidP="00C76F60">
      <w:pPr>
        <w:pStyle w:val="Akapitzlist"/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F60" w:rsidRDefault="00C76F60" w:rsidP="00C76F60">
      <w:pPr>
        <w:pStyle w:val="Akapitzlist"/>
        <w:numPr>
          <w:ilvl w:val="0"/>
          <w:numId w:val="4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Przedstaw trzy, Twoim zdaniem najskuteczniejsze, techniki asertywnego odmawiania.</w:t>
      </w:r>
    </w:p>
    <w:p w:rsidR="00C76F60" w:rsidRDefault="00C76F60" w:rsidP="00C76F60">
      <w:pPr>
        <w:pStyle w:val="Akapitzlist"/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F60" w:rsidRDefault="00C76F60" w:rsidP="00C76F60">
      <w:pPr>
        <w:pStyle w:val="Akapitzlist"/>
        <w:numPr>
          <w:ilvl w:val="0"/>
          <w:numId w:val="4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Zaznacz poprawne dokończenie jednego z praw asertywności.</w:t>
      </w:r>
    </w:p>
    <w:p w:rsidR="00C76F60" w:rsidRDefault="00C76F60" w:rsidP="00C76F60">
      <w:pPr>
        <w:pStyle w:val="Akapitzlist"/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Masz prawo do wyrażania swoich poglądów, opinii i emocji,</w:t>
      </w:r>
    </w:p>
    <w:p w:rsidR="00C76F60" w:rsidRDefault="00C76F60" w:rsidP="00C76F60">
      <w:pPr>
        <w:pStyle w:val="Akapitzlist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także obrony swojego stanowiska wszelkimi możliwymi sposobami.</w:t>
      </w:r>
    </w:p>
    <w:p w:rsidR="00C76F60" w:rsidRDefault="00C76F60" w:rsidP="00C76F60">
      <w:pPr>
        <w:pStyle w:val="Akapitzlist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jeżeli wszyscy je akceptują.</w:t>
      </w:r>
    </w:p>
    <w:p w:rsidR="00C76F60" w:rsidRPr="00C76F60" w:rsidRDefault="00C76F60" w:rsidP="00C76F60">
      <w:pPr>
        <w:pStyle w:val="Akapitzlist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dopóki nie ranisz tym innych. </w:t>
      </w:r>
    </w:p>
    <w:p w:rsidR="005173AB" w:rsidRDefault="005173AB" w:rsidP="00EE0D1F">
      <w:pPr>
        <w:spacing w:line="276" w:lineRule="auto"/>
        <w:jc w:val="both"/>
        <w:outlineLvl w:val="0"/>
        <w:rPr>
          <w:rFonts w:ascii="Arial" w:hAnsi="Arial" w:cs="Arial"/>
        </w:rPr>
      </w:pPr>
    </w:p>
    <w:p w:rsidR="005173AB" w:rsidRDefault="005173AB" w:rsidP="00EE0D1F">
      <w:pPr>
        <w:spacing w:line="276" w:lineRule="auto"/>
        <w:jc w:val="both"/>
        <w:outlineLvl w:val="0"/>
        <w:rPr>
          <w:rFonts w:ascii="Arial" w:hAnsi="Arial" w:cs="Arial"/>
        </w:rPr>
      </w:pPr>
    </w:p>
    <w:p w:rsidR="005173AB" w:rsidRDefault="005173AB" w:rsidP="00EE0D1F">
      <w:pPr>
        <w:spacing w:line="276" w:lineRule="auto"/>
        <w:jc w:val="both"/>
        <w:outlineLvl w:val="0"/>
        <w:rPr>
          <w:rFonts w:ascii="Arial" w:hAnsi="Arial" w:cs="Arial"/>
        </w:rPr>
      </w:pPr>
    </w:p>
    <w:p w:rsidR="00EE0D1F" w:rsidRDefault="00EE0D1F" w:rsidP="00EE0D1F">
      <w:pPr>
        <w:spacing w:line="276" w:lineRule="auto"/>
        <w:jc w:val="both"/>
        <w:outlineLvl w:val="0"/>
        <w:rPr>
          <w:rFonts w:ascii="Arial" w:hAnsi="Arial" w:cs="Arial"/>
        </w:rPr>
      </w:pPr>
    </w:p>
    <w:sectPr w:rsidR="00EE0D1F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DC" w:rsidRDefault="009559DC">
      <w:r>
        <w:separator/>
      </w:r>
    </w:p>
  </w:endnote>
  <w:endnote w:type="continuationSeparator" w:id="0">
    <w:p w:rsidR="009559DC" w:rsidRDefault="0095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9559DC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DC" w:rsidRDefault="009559DC">
      <w:r>
        <w:separator/>
      </w:r>
    </w:p>
  </w:footnote>
  <w:footnote w:type="continuationSeparator" w:id="0">
    <w:p w:rsidR="009559DC" w:rsidRDefault="0095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6172"/>
    <w:multiLevelType w:val="hybridMultilevel"/>
    <w:tmpl w:val="FE96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D613E0"/>
    <w:multiLevelType w:val="hybridMultilevel"/>
    <w:tmpl w:val="77E88314"/>
    <w:lvl w:ilvl="0" w:tplc="1E4E1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83F85"/>
    <w:multiLevelType w:val="hybridMultilevel"/>
    <w:tmpl w:val="A9F49128"/>
    <w:lvl w:ilvl="0" w:tplc="234ECC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0D0ACF"/>
    <w:rsid w:val="001E1421"/>
    <w:rsid w:val="002968D8"/>
    <w:rsid w:val="003A21BC"/>
    <w:rsid w:val="004663A5"/>
    <w:rsid w:val="00501EFE"/>
    <w:rsid w:val="005173AB"/>
    <w:rsid w:val="005A2D4D"/>
    <w:rsid w:val="00667B1C"/>
    <w:rsid w:val="006F67FB"/>
    <w:rsid w:val="007746D6"/>
    <w:rsid w:val="00857F70"/>
    <w:rsid w:val="009559DC"/>
    <w:rsid w:val="00A243AC"/>
    <w:rsid w:val="00A6634E"/>
    <w:rsid w:val="00A671EB"/>
    <w:rsid w:val="00AA4232"/>
    <w:rsid w:val="00AE1A9B"/>
    <w:rsid w:val="00B35573"/>
    <w:rsid w:val="00B41529"/>
    <w:rsid w:val="00BE7E0E"/>
    <w:rsid w:val="00C646CF"/>
    <w:rsid w:val="00C76F60"/>
    <w:rsid w:val="00D633F0"/>
    <w:rsid w:val="00E207C3"/>
    <w:rsid w:val="00E371CA"/>
    <w:rsid w:val="00EE0D1F"/>
    <w:rsid w:val="00F419B3"/>
    <w:rsid w:val="00F8177D"/>
    <w:rsid w:val="00F97795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1802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4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3</cp:revision>
  <dcterms:created xsi:type="dcterms:W3CDTF">2020-05-03T20:00:00Z</dcterms:created>
  <dcterms:modified xsi:type="dcterms:W3CDTF">2020-05-03T20:07:00Z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