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90278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BC7EF8">
        <w:rPr>
          <w:rFonts w:ascii="Garamond" w:hAnsi="Garamond"/>
          <w:b/>
          <w:sz w:val="28"/>
          <w:szCs w:val="28"/>
        </w:rPr>
        <w:t>16</w:t>
      </w:r>
      <w:r w:rsidR="00AB5020">
        <w:rPr>
          <w:rFonts w:ascii="Garamond" w:hAnsi="Garamond"/>
          <w:b/>
          <w:sz w:val="28"/>
          <w:szCs w:val="28"/>
        </w:rPr>
        <w:t xml:space="preserve"> </w:t>
      </w:r>
      <w:r w:rsidR="00977F48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F15AB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BC7EF8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BC7EF8">
        <w:rPr>
          <w:rFonts w:ascii="Garamond" w:hAnsi="Garamond"/>
          <w:b/>
          <w:color w:val="00B050"/>
          <w:sz w:val="28"/>
          <w:szCs w:val="28"/>
          <w:u w:val="single"/>
        </w:rPr>
        <w:t xml:space="preserve">Groźne przypadki: zadławienie, zawał serca, udar mózgu, napad padaczkowy, </w:t>
      </w:r>
      <w:r w:rsidR="00AC72FF">
        <w:rPr>
          <w:rFonts w:ascii="Garamond" w:hAnsi="Garamond"/>
          <w:b/>
          <w:color w:val="00B050"/>
          <w:sz w:val="28"/>
          <w:szCs w:val="28"/>
          <w:u w:val="single"/>
        </w:rPr>
        <w:t>c</w:t>
      </w:r>
      <w:r w:rsidR="00BC7EF8">
        <w:rPr>
          <w:rFonts w:ascii="Garamond" w:hAnsi="Garamond"/>
          <w:b/>
          <w:color w:val="00B050"/>
          <w:sz w:val="28"/>
          <w:szCs w:val="28"/>
          <w:u w:val="single"/>
        </w:rPr>
        <w:t>iało obce w oku.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48756E" w:rsidRPr="00F15AB5" w:rsidRDefault="00F15AB5" w:rsidP="00BC7EF8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sz w:val="28"/>
          <w:szCs w:val="28"/>
        </w:rPr>
      </w:pPr>
      <w:r w:rsidRPr="00F15AB5">
        <w:rPr>
          <w:rFonts w:ascii="Garamond" w:hAnsi="Garamond"/>
          <w:b/>
          <w:sz w:val="28"/>
          <w:szCs w:val="28"/>
        </w:rPr>
        <w:t>Przeczytaj z podręcznika i</w:t>
      </w:r>
      <w:r w:rsidR="00BC7EF8">
        <w:rPr>
          <w:rFonts w:ascii="Garamond" w:hAnsi="Garamond"/>
          <w:b/>
          <w:sz w:val="28"/>
          <w:szCs w:val="28"/>
        </w:rPr>
        <w:t>nformacje dotyczące tego tematu (str. 109-113).</w:t>
      </w:r>
    </w:p>
    <w:p w:rsidR="005D7E11" w:rsidRDefault="005D7E11" w:rsidP="0048756E">
      <w:pPr>
        <w:ind w:leftChars="0" w:left="0"/>
      </w:pPr>
    </w:p>
    <w:p w:rsidR="005D7E11" w:rsidRDefault="005D7E11" w:rsidP="00BC7EF8">
      <w:pPr>
        <w:pStyle w:val="Akapitzlist"/>
        <w:numPr>
          <w:ilvl w:val="0"/>
          <w:numId w:val="1"/>
        </w:numPr>
        <w:tabs>
          <w:tab w:val="left" w:pos="9072"/>
        </w:tabs>
        <w:ind w:leftChars="0" w:left="0" w:right="0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Pod tematem lekcji </w:t>
      </w:r>
      <w:r w:rsidR="00BC7EF8">
        <w:rPr>
          <w:rFonts w:ascii="Garamond" w:hAnsi="Garamond"/>
          <w:b/>
          <w:sz w:val="28"/>
          <w:szCs w:val="28"/>
        </w:rPr>
        <w:t>w zeszycie:</w:t>
      </w:r>
    </w:p>
    <w:p w:rsidR="005D7E11" w:rsidRPr="00BC7EF8" w:rsidRDefault="00BC7EF8" w:rsidP="00BC7EF8">
      <w:pPr>
        <w:tabs>
          <w:tab w:val="left" w:pos="9072"/>
        </w:tabs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Wymień objawy i sposób udzielania pierwszej pomocy w przypadku: </w:t>
      </w:r>
      <w:r w:rsidRPr="00BC7EF8">
        <w:rPr>
          <w:rFonts w:ascii="Garamond" w:hAnsi="Garamond"/>
          <w:sz w:val="28"/>
          <w:szCs w:val="28"/>
        </w:rPr>
        <w:t>zadławienia, zawału serca, udaru mózgu, napadu padaczkowego, ciała obcego w oku</w:t>
      </w:r>
      <w:r w:rsidR="00977F48" w:rsidRPr="00BC7EF8">
        <w:rPr>
          <w:rFonts w:ascii="Garamond" w:hAnsi="Garamond"/>
          <w:sz w:val="28"/>
          <w:szCs w:val="28"/>
        </w:rPr>
        <w:t xml:space="preserve">. </w:t>
      </w:r>
    </w:p>
    <w:p w:rsidR="00AC72FF" w:rsidRDefault="00AC72FF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8 EDB</w:t>
      </w:r>
    </w:p>
    <w:p w:rsidR="009B4549" w:rsidRDefault="009B4549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62"/>
    <w:multiLevelType w:val="hybridMultilevel"/>
    <w:tmpl w:val="CE08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05CA5"/>
    <w:rsid w:val="0018725A"/>
    <w:rsid w:val="00435888"/>
    <w:rsid w:val="0048756E"/>
    <w:rsid w:val="005B11D3"/>
    <w:rsid w:val="005D7E11"/>
    <w:rsid w:val="007B01B8"/>
    <w:rsid w:val="007C56E7"/>
    <w:rsid w:val="008F3AFF"/>
    <w:rsid w:val="00944806"/>
    <w:rsid w:val="00977F48"/>
    <w:rsid w:val="009B4549"/>
    <w:rsid w:val="00AB5020"/>
    <w:rsid w:val="00AC72FF"/>
    <w:rsid w:val="00AD30FF"/>
    <w:rsid w:val="00BC7EF8"/>
    <w:rsid w:val="00C714E6"/>
    <w:rsid w:val="00CD372B"/>
    <w:rsid w:val="00F15AB5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2020-04-15T13:53:00Z</dcterms:created>
  <dcterms:modified xsi:type="dcterms:W3CDTF">2020-04-15T13:53:00Z</dcterms:modified>
</cp:coreProperties>
</file>